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20C5" w14:textId="77777777" w:rsidR="005859C4" w:rsidRDefault="005859C4" w:rsidP="0070506D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bookmarkStart w:id="0" w:name="_Hlk143765259"/>
      <w:r w:rsidRPr="005859C4">
        <w:rPr>
          <w:rStyle w:val="Strong"/>
          <w:rFonts w:ascii="Times New Roman" w:hAnsi="Times New Roman" w:cs="Times New Roman"/>
          <w:sz w:val="28"/>
          <w:szCs w:val="28"/>
        </w:rPr>
        <w:t xml:space="preserve">BONE STUDENT CENTER ROOM ASSIGNMENTS </w:t>
      </w:r>
    </w:p>
    <w:p w14:paraId="2E46051A" w14:textId="77777777" w:rsidR="0070506D" w:rsidRPr="005859C4" w:rsidRDefault="005859C4" w:rsidP="0070506D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859C4">
        <w:rPr>
          <w:rStyle w:val="Strong"/>
          <w:rFonts w:ascii="Times New Roman" w:hAnsi="Times New Roman" w:cs="Times New Roman"/>
          <w:sz w:val="28"/>
          <w:szCs w:val="28"/>
        </w:rPr>
        <w:t>FOR INTERNAL COMMITTEES</w:t>
      </w:r>
    </w:p>
    <w:p w14:paraId="4F3E80A0" w14:textId="77777777" w:rsidR="007876F5" w:rsidRDefault="0070506D" w:rsidP="0070506D">
      <w:pPr>
        <w:jc w:val="center"/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>(</w:t>
      </w:r>
      <w:r w:rsidR="005859C4" w:rsidRPr="005859C4">
        <w:rPr>
          <w:rStyle w:val="Strong"/>
          <w:rFonts w:ascii="Times New Roman" w:hAnsi="Times New Roman" w:cs="Times New Roman"/>
        </w:rPr>
        <w:t>I</w:t>
      </w:r>
      <w:r w:rsidRPr="005859C4">
        <w:rPr>
          <w:rStyle w:val="Strong"/>
          <w:rFonts w:ascii="Times New Roman" w:hAnsi="Times New Roman" w:cs="Times New Roman"/>
        </w:rPr>
        <w:t>mmediately before second senate meeting)</w:t>
      </w:r>
    </w:p>
    <w:p w14:paraId="2BD94D39" w14:textId="77777777" w:rsidR="005859C4" w:rsidRDefault="005859C4" w:rsidP="0070506D">
      <w:pPr>
        <w:jc w:val="center"/>
        <w:rPr>
          <w:rStyle w:val="Strong"/>
          <w:rFonts w:ascii="Times New Roman" w:hAnsi="Times New Roman" w:cs="Times New Roman"/>
        </w:rPr>
      </w:pPr>
    </w:p>
    <w:p w14:paraId="4A74480B" w14:textId="77777777" w:rsidR="005859C4" w:rsidRPr="005859C4" w:rsidRDefault="005859C4" w:rsidP="0070506D">
      <w:pPr>
        <w:jc w:val="center"/>
        <w:rPr>
          <w:rStyle w:val="Strong"/>
          <w:rFonts w:ascii="Times New Roman" w:hAnsi="Times New Roman" w:cs="Times New Roman"/>
        </w:rPr>
      </w:pPr>
    </w:p>
    <w:p w14:paraId="69FC9AA5" w14:textId="12AFFA42" w:rsidR="0070506D" w:rsidRPr="005859C4" w:rsidRDefault="0070506D" w:rsidP="005859C4">
      <w:pPr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>ACADEMIC AFFAIRS COMMITTEE</w:t>
      </w:r>
      <w:r w:rsidRPr="00D873F0">
        <w:rPr>
          <w:rStyle w:val="Strong"/>
          <w:rFonts w:ascii="Times New Roman" w:hAnsi="Times New Roman" w:cs="Times New Roman"/>
          <w:i/>
        </w:rPr>
        <w:t xml:space="preserve">: </w:t>
      </w:r>
      <w:r w:rsidR="00BC676F">
        <w:rPr>
          <w:rStyle w:val="Strong"/>
          <w:rFonts w:ascii="Times New Roman" w:hAnsi="Times New Roman" w:cs="Times New Roman"/>
        </w:rPr>
        <w:t>FOUNDERS SUITE (Conference side)</w:t>
      </w:r>
    </w:p>
    <w:p w14:paraId="1AC5A52E" w14:textId="14B40E66" w:rsidR="0070506D" w:rsidRPr="005859C4" w:rsidRDefault="003F3705" w:rsidP="005859C4">
      <w:pPr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>PLANNING AND FINANCE COMMITTEE</w:t>
      </w:r>
      <w:r w:rsidR="0070506D" w:rsidRPr="005859C4">
        <w:rPr>
          <w:rStyle w:val="Strong"/>
          <w:rFonts w:ascii="Times New Roman" w:hAnsi="Times New Roman" w:cs="Times New Roman"/>
        </w:rPr>
        <w:t>: FOUNDERS SUITE</w:t>
      </w:r>
      <w:r w:rsidR="00BC676F">
        <w:rPr>
          <w:rStyle w:val="Strong"/>
          <w:rFonts w:ascii="Times New Roman" w:hAnsi="Times New Roman" w:cs="Times New Roman"/>
        </w:rPr>
        <w:t xml:space="preserve"> (Lounge side)</w:t>
      </w:r>
      <w:r w:rsidR="00C43616">
        <w:rPr>
          <w:rStyle w:val="Strong"/>
          <w:rFonts w:ascii="Times New Roman" w:hAnsi="Times New Roman" w:cs="Times New Roman"/>
        </w:rPr>
        <w:t xml:space="preserve"> </w:t>
      </w:r>
    </w:p>
    <w:p w14:paraId="2B5E8524" w14:textId="514F61B0" w:rsidR="00D873F0" w:rsidRDefault="0070506D" w:rsidP="005859C4">
      <w:pPr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 xml:space="preserve">FACULTY AFFAIRS COMMITTEE: </w:t>
      </w:r>
      <w:r w:rsidR="00426D4A">
        <w:rPr>
          <w:rStyle w:val="Strong"/>
          <w:rFonts w:ascii="Times New Roman" w:hAnsi="Times New Roman" w:cs="Times New Roman"/>
        </w:rPr>
        <w:t xml:space="preserve">DOBSKI </w:t>
      </w:r>
      <w:r w:rsidRPr="005859C4">
        <w:rPr>
          <w:rStyle w:val="Strong"/>
          <w:rFonts w:ascii="Times New Roman" w:hAnsi="Times New Roman" w:cs="Times New Roman"/>
        </w:rPr>
        <w:t xml:space="preserve">CONFERENCE </w:t>
      </w:r>
      <w:r w:rsidR="00BC676F">
        <w:rPr>
          <w:rStyle w:val="Strong"/>
          <w:rFonts w:ascii="Times New Roman" w:hAnsi="Times New Roman" w:cs="Times New Roman"/>
        </w:rPr>
        <w:t>ROOM</w:t>
      </w:r>
    </w:p>
    <w:p w14:paraId="64268F17" w14:textId="34149565" w:rsidR="00D873F0" w:rsidRDefault="003F3705" w:rsidP="005859C4">
      <w:pPr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>ADMINISTRATIVE AFFAIRS AND BUDGET COMMITTEE</w:t>
      </w:r>
      <w:r w:rsidR="0070506D" w:rsidRPr="005859C4">
        <w:rPr>
          <w:rStyle w:val="Strong"/>
          <w:rFonts w:ascii="Times New Roman" w:hAnsi="Times New Roman" w:cs="Times New Roman"/>
        </w:rPr>
        <w:t xml:space="preserve">: SPOTLIGHT ROOM </w:t>
      </w:r>
    </w:p>
    <w:p w14:paraId="364C5D77" w14:textId="240A4A9F" w:rsidR="0070506D" w:rsidRDefault="0070506D" w:rsidP="005859C4">
      <w:pPr>
        <w:rPr>
          <w:rStyle w:val="Strong"/>
          <w:rFonts w:ascii="Times New Roman" w:hAnsi="Times New Roman" w:cs="Times New Roman"/>
        </w:rPr>
      </w:pPr>
      <w:r w:rsidRPr="005859C4">
        <w:rPr>
          <w:rStyle w:val="Strong"/>
          <w:rFonts w:ascii="Times New Roman" w:hAnsi="Times New Roman" w:cs="Times New Roman"/>
        </w:rPr>
        <w:t>R</w:t>
      </w:r>
      <w:r w:rsidR="00D873F0">
        <w:rPr>
          <w:rStyle w:val="Strong"/>
          <w:rFonts w:ascii="Times New Roman" w:hAnsi="Times New Roman" w:cs="Times New Roman"/>
        </w:rPr>
        <w:t xml:space="preserve">ULES COMMITTEE: </w:t>
      </w:r>
      <w:r w:rsidR="00BC676F">
        <w:rPr>
          <w:rStyle w:val="Strong"/>
          <w:rFonts w:ascii="Times New Roman" w:hAnsi="Times New Roman" w:cs="Times New Roman"/>
        </w:rPr>
        <w:t>4</w:t>
      </w:r>
      <w:r w:rsidRPr="005859C4">
        <w:rPr>
          <w:rStyle w:val="Strong"/>
          <w:rFonts w:ascii="Times New Roman" w:hAnsi="Times New Roman" w:cs="Times New Roman"/>
        </w:rPr>
        <w:t xml:space="preserve"> WEST </w:t>
      </w:r>
      <w:r w:rsidR="00BC676F">
        <w:rPr>
          <w:rStyle w:val="Strong"/>
          <w:rFonts w:ascii="Times New Roman" w:hAnsi="Times New Roman" w:cs="Times New Roman"/>
        </w:rPr>
        <w:t>LOUNGE</w:t>
      </w:r>
      <w:r w:rsidRPr="005859C4">
        <w:rPr>
          <w:rStyle w:val="Strong"/>
          <w:rFonts w:ascii="Times New Roman" w:hAnsi="Times New Roman" w:cs="Times New Roman"/>
        </w:rPr>
        <w:t xml:space="preserve"> </w:t>
      </w:r>
    </w:p>
    <w:p w14:paraId="39DD7680" w14:textId="5E0B7FAC" w:rsidR="00CA1E26" w:rsidRPr="005859C4" w:rsidRDefault="00CA1E26" w:rsidP="005859C4">
      <w:pPr>
        <w:rPr>
          <w:rStyle w:val="Emphasis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UNIVERSITY POLICY COMMITTEE:  4 EAST LOUNGE</w:t>
      </w:r>
    </w:p>
    <w:p w14:paraId="2AAA7E97" w14:textId="77777777" w:rsidR="0070506D" w:rsidRPr="005859C4" w:rsidRDefault="0070506D" w:rsidP="0070506D">
      <w:pPr>
        <w:ind w:left="360"/>
        <w:rPr>
          <w:rStyle w:val="Emphasis"/>
          <w:rFonts w:ascii="Times New Roman" w:hAnsi="Times New Roman" w:cs="Times New Roman"/>
        </w:rPr>
      </w:pPr>
    </w:p>
    <w:p w14:paraId="4714E598" w14:textId="77777777" w:rsidR="0070506D" w:rsidRPr="005859C4" w:rsidRDefault="0070506D" w:rsidP="006A4746">
      <w:pPr>
        <w:rPr>
          <w:rStyle w:val="Emphasis"/>
          <w:rFonts w:ascii="Times New Roman" w:hAnsi="Times New Roman" w:cs="Times New Roman"/>
        </w:rPr>
      </w:pPr>
    </w:p>
    <w:p w14:paraId="07B8C480" w14:textId="77777777" w:rsidR="0070506D" w:rsidRPr="005859C4" w:rsidRDefault="0070506D" w:rsidP="005859C4">
      <w:pPr>
        <w:ind w:left="360"/>
        <w:jc w:val="center"/>
        <w:rPr>
          <w:rStyle w:val="Emphasis"/>
          <w:rFonts w:ascii="Times New Roman" w:hAnsi="Times New Roman" w:cs="Times New Roman"/>
          <w:b/>
          <w:i w:val="0"/>
          <w:u w:val="single"/>
        </w:rPr>
      </w:pPr>
      <w:r w:rsidRPr="005859C4">
        <w:rPr>
          <w:rStyle w:val="Emphasis"/>
          <w:rFonts w:ascii="Times New Roman" w:hAnsi="Times New Roman" w:cs="Times New Roman"/>
          <w:b/>
          <w:i w:val="0"/>
          <w:u w:val="single"/>
        </w:rPr>
        <w:t>ACADEMIC SENATE INTERNAL COMMITTEE MEETING DATES: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3195"/>
        <w:gridCol w:w="3202"/>
      </w:tblGrid>
      <w:tr w:rsidR="00C43616" w:rsidRPr="005859C4" w14:paraId="1389A3DB" w14:textId="77777777" w:rsidTr="00BC676F">
        <w:trPr>
          <w:trHeight w:val="526"/>
        </w:trPr>
        <w:tc>
          <w:tcPr>
            <w:tcW w:w="3195" w:type="dxa"/>
          </w:tcPr>
          <w:p w14:paraId="12F3FBCC" w14:textId="753B58DD" w:rsidR="00C43616" w:rsidRDefault="00C43616" w:rsidP="00426D4A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 xml:space="preserve">September </w:t>
            </w:r>
            <w:r w:rsidR="00E40E00">
              <w:rPr>
                <w:rStyle w:val="Emphasis"/>
                <w:rFonts w:ascii="Times New Roman" w:hAnsi="Times New Roman" w:cs="Times New Roman"/>
                <w:i w:val="0"/>
              </w:rPr>
              <w:t>9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, 202</w:t>
            </w:r>
            <w:r w:rsidR="00E40E00">
              <w:rPr>
                <w:rStyle w:val="Emphasis"/>
                <w:rFonts w:ascii="Times New Roman" w:hAnsi="Times New Roman" w:cs="Times New Roman"/>
                <w:i w:val="0"/>
              </w:rPr>
              <w:t>6</w:t>
            </w:r>
          </w:p>
          <w:p w14:paraId="0E1AA5F1" w14:textId="722F2E83" w:rsidR="006A4746" w:rsidRDefault="006A4746" w:rsidP="00426D4A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31E7386D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January 20, 2027</w:t>
            </w:r>
          </w:p>
          <w:p w14:paraId="2F5CBB49" w14:textId="0E6C704A" w:rsidR="007876F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</w:tr>
      <w:tr w:rsidR="003F3705" w:rsidRPr="005859C4" w14:paraId="624D5931" w14:textId="77777777" w:rsidTr="00BC676F">
        <w:trPr>
          <w:trHeight w:val="526"/>
        </w:trPr>
        <w:tc>
          <w:tcPr>
            <w:tcW w:w="3195" w:type="dxa"/>
          </w:tcPr>
          <w:p w14:paraId="7A8E0A1F" w14:textId="52F39879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September 23, 2026</w:t>
            </w:r>
          </w:p>
          <w:p w14:paraId="56571287" w14:textId="2513A00C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399C2D74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February 3, 2027</w:t>
            </w:r>
          </w:p>
          <w:p w14:paraId="656EAF70" w14:textId="37889EB9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</w:tr>
      <w:tr w:rsidR="003F3705" w:rsidRPr="005859C4" w14:paraId="27AADFC1" w14:textId="77777777" w:rsidTr="00BC676F">
        <w:trPr>
          <w:trHeight w:val="495"/>
        </w:trPr>
        <w:tc>
          <w:tcPr>
            <w:tcW w:w="3195" w:type="dxa"/>
          </w:tcPr>
          <w:p w14:paraId="43C301EF" w14:textId="7D207771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October 7, 2026</w:t>
            </w:r>
          </w:p>
          <w:p w14:paraId="4C639028" w14:textId="13E4379A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0F3DE20C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February 17, 2027</w:t>
            </w:r>
          </w:p>
          <w:p w14:paraId="229E22D4" w14:textId="54159ABC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</w:tr>
      <w:tr w:rsidR="003F3705" w:rsidRPr="005859C4" w14:paraId="3E933BF3" w14:textId="77777777" w:rsidTr="00BC676F">
        <w:trPr>
          <w:trHeight w:val="526"/>
        </w:trPr>
        <w:tc>
          <w:tcPr>
            <w:tcW w:w="3195" w:type="dxa"/>
          </w:tcPr>
          <w:p w14:paraId="2C2049EB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October 21, 2026</w:t>
            </w:r>
          </w:p>
          <w:p w14:paraId="6156C68E" w14:textId="3AE6631B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590C0E73" w14:textId="5BDDF6DC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March 3, 2027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br/>
              <w:t>6-7 PM</w:t>
            </w:r>
          </w:p>
        </w:tc>
      </w:tr>
      <w:tr w:rsidR="003F3705" w:rsidRPr="005859C4" w14:paraId="3356D1E4" w14:textId="77777777" w:rsidTr="00BC676F">
        <w:trPr>
          <w:trHeight w:val="495"/>
        </w:trPr>
        <w:tc>
          <w:tcPr>
            <w:tcW w:w="3195" w:type="dxa"/>
          </w:tcPr>
          <w:p w14:paraId="381AB298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November 4, 2026</w:t>
            </w:r>
          </w:p>
          <w:p w14:paraId="316FC1E1" w14:textId="587052D9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6D544A95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March 24, 2027</w:t>
            </w:r>
          </w:p>
          <w:p w14:paraId="276D9E18" w14:textId="55BE2F36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</w:tr>
      <w:tr w:rsidR="003F3705" w:rsidRPr="005859C4" w14:paraId="3C644C59" w14:textId="77777777" w:rsidTr="00BC676F">
        <w:trPr>
          <w:trHeight w:val="526"/>
        </w:trPr>
        <w:tc>
          <w:tcPr>
            <w:tcW w:w="3195" w:type="dxa"/>
          </w:tcPr>
          <w:p w14:paraId="635CE250" w14:textId="7581506E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November</w:t>
            </w:r>
            <w:r w:rsidRPr="00BC0EA3">
              <w:rPr>
                <w:rStyle w:val="Emphasis"/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18</w:t>
            </w:r>
            <w:r w:rsidRPr="00BC0EA3">
              <w:rPr>
                <w:rStyle w:val="Emphasis"/>
                <w:rFonts w:ascii="Times New Roman" w:hAnsi="Times New Roman" w:cs="Times New Roman"/>
                <w:i w:val="0"/>
              </w:rPr>
              <w:t>, 202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6</w:t>
            </w:r>
          </w:p>
          <w:p w14:paraId="24BEE322" w14:textId="7D630BB9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  <w:tc>
          <w:tcPr>
            <w:tcW w:w="3202" w:type="dxa"/>
          </w:tcPr>
          <w:p w14:paraId="7C2618D5" w14:textId="77777777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April 7, 2027</w:t>
            </w:r>
          </w:p>
          <w:p w14:paraId="4A1C57E2" w14:textId="5C93AAFF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</w:t>
            </w:r>
          </w:p>
        </w:tc>
      </w:tr>
      <w:tr w:rsidR="003F3705" w:rsidRPr="005859C4" w14:paraId="70B22C1E" w14:textId="77777777" w:rsidTr="00BC676F">
        <w:trPr>
          <w:trHeight w:val="526"/>
        </w:trPr>
        <w:tc>
          <w:tcPr>
            <w:tcW w:w="3195" w:type="dxa"/>
          </w:tcPr>
          <w:p w14:paraId="5BC5B14A" w14:textId="7D3CC352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 xml:space="preserve">December 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9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, 2026</w:t>
            </w:r>
          </w:p>
          <w:p w14:paraId="721F81DE" w14:textId="4A2F521A" w:rsidR="003F3705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</w:rPr>
              <w:t>6-7 PM (as needed)</w:t>
            </w:r>
          </w:p>
        </w:tc>
        <w:tc>
          <w:tcPr>
            <w:tcW w:w="3202" w:type="dxa"/>
          </w:tcPr>
          <w:p w14:paraId="3DC604C7" w14:textId="77777777" w:rsidR="003F3705" w:rsidRPr="005859C4" w:rsidRDefault="003F3705" w:rsidP="003F3705">
            <w:pPr>
              <w:jc w:val="center"/>
              <w:rPr>
                <w:rStyle w:val="Emphasis"/>
                <w:rFonts w:ascii="Times New Roman" w:hAnsi="Times New Roman" w:cs="Times New Roman"/>
                <w:i w:val="0"/>
              </w:rPr>
            </w:pPr>
          </w:p>
        </w:tc>
      </w:tr>
      <w:bookmarkEnd w:id="0"/>
    </w:tbl>
    <w:p w14:paraId="64DF5358" w14:textId="77777777" w:rsidR="0070506D" w:rsidRPr="005859C4" w:rsidRDefault="0070506D" w:rsidP="0070506D">
      <w:pPr>
        <w:rPr>
          <w:rStyle w:val="Emphasis"/>
          <w:rFonts w:ascii="Times New Roman" w:hAnsi="Times New Roman" w:cs="Times New Roman"/>
          <w:b/>
          <w:i w:val="0"/>
          <w:u w:val="single"/>
        </w:rPr>
      </w:pPr>
    </w:p>
    <w:sectPr w:rsidR="0070506D" w:rsidRPr="0058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CE4"/>
    <w:multiLevelType w:val="hybridMultilevel"/>
    <w:tmpl w:val="4A22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7F8D"/>
    <w:multiLevelType w:val="hybridMultilevel"/>
    <w:tmpl w:val="4EE2C928"/>
    <w:lvl w:ilvl="0" w:tplc="C832DF3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4C797C"/>
    <w:multiLevelType w:val="hybridMultilevel"/>
    <w:tmpl w:val="B1FE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577C0"/>
    <w:multiLevelType w:val="hybridMultilevel"/>
    <w:tmpl w:val="BAC0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B0B2C"/>
    <w:multiLevelType w:val="hybridMultilevel"/>
    <w:tmpl w:val="AAEE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14503">
    <w:abstractNumId w:val="4"/>
  </w:num>
  <w:num w:numId="2" w16cid:durableId="2088651830">
    <w:abstractNumId w:val="2"/>
  </w:num>
  <w:num w:numId="3" w16cid:durableId="194540891">
    <w:abstractNumId w:val="0"/>
  </w:num>
  <w:num w:numId="4" w16cid:durableId="888221324">
    <w:abstractNumId w:val="3"/>
  </w:num>
  <w:num w:numId="5" w16cid:durableId="187342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6D"/>
    <w:rsid w:val="00173AB4"/>
    <w:rsid w:val="002F7440"/>
    <w:rsid w:val="003D4AAF"/>
    <w:rsid w:val="003F3705"/>
    <w:rsid w:val="00412FA9"/>
    <w:rsid w:val="00426D4A"/>
    <w:rsid w:val="00473794"/>
    <w:rsid w:val="004A3D6A"/>
    <w:rsid w:val="005212C5"/>
    <w:rsid w:val="005859C4"/>
    <w:rsid w:val="006A4746"/>
    <w:rsid w:val="0070506D"/>
    <w:rsid w:val="007876F5"/>
    <w:rsid w:val="007C2886"/>
    <w:rsid w:val="00B33E2C"/>
    <w:rsid w:val="00BC0EA3"/>
    <w:rsid w:val="00BC676F"/>
    <w:rsid w:val="00C43616"/>
    <w:rsid w:val="00CA1E26"/>
    <w:rsid w:val="00D66B3F"/>
    <w:rsid w:val="00D767F3"/>
    <w:rsid w:val="00D873F0"/>
    <w:rsid w:val="00E4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41B2"/>
  <w15:chartTrackingRefBased/>
  <w15:docId w15:val="{3027A0A6-3135-42E0-9B79-1D3EA6C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06D"/>
    <w:rPr>
      <w:b/>
      <w:bCs/>
    </w:rPr>
  </w:style>
  <w:style w:type="paragraph" w:styleId="ListParagraph">
    <w:name w:val="List Paragraph"/>
    <w:basedOn w:val="Normal"/>
    <w:uiPriority w:val="34"/>
    <w:qFormat/>
    <w:rsid w:val="0070506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506D"/>
    <w:rPr>
      <w:i/>
      <w:iCs/>
    </w:rPr>
  </w:style>
  <w:style w:type="table" w:styleId="TableGrid">
    <w:name w:val="Table Grid"/>
    <w:basedOn w:val="TableNormal"/>
    <w:uiPriority w:val="39"/>
    <w:rsid w:val="0058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1F4B-5950-4F8A-91EC-B199B1B01A03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91ACFEAE-3CBD-4A03-B45F-2E0C13856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EFD89-F252-451D-BF3D-A1EFB5B15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Cera</dc:creator>
  <cp:keywords/>
  <dc:description/>
  <cp:lastModifiedBy>Pickett, Kevin</cp:lastModifiedBy>
  <cp:revision>3</cp:revision>
  <cp:lastPrinted>2023-08-16T16:45:00Z</cp:lastPrinted>
  <dcterms:created xsi:type="dcterms:W3CDTF">2024-08-13T14:36:00Z</dcterms:created>
  <dcterms:modified xsi:type="dcterms:W3CDTF">2026-05-05T18:10:00Z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</Properties>
</file>